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-1439"/>
        <w:tblW w:w="11515" w:type="dxa"/>
        <w:tblLook w:val="04A0" w:firstRow="1" w:lastRow="0" w:firstColumn="1" w:lastColumn="0" w:noHBand="0" w:noVBand="1"/>
      </w:tblPr>
      <w:tblGrid>
        <w:gridCol w:w="643"/>
        <w:gridCol w:w="1190"/>
        <w:gridCol w:w="1336"/>
        <w:gridCol w:w="696"/>
        <w:gridCol w:w="656"/>
        <w:gridCol w:w="1123"/>
        <w:gridCol w:w="1403"/>
        <w:gridCol w:w="1256"/>
        <w:gridCol w:w="1969"/>
        <w:gridCol w:w="1243"/>
      </w:tblGrid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case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beat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Location</w:t>
            </w:r>
          </w:p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Object of attack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Weapon type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Suspect’s actions against person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Method of departure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4/18/2010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 xml:space="preserve">Sunday 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alley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handgun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Deceptive practices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Monday 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Simulated weapon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Asked for change/directions. Followed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3/2/2010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1720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alley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handgun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Hit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3/4/2010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handgun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Hit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3/16/2010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1730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Mtl.Phs</w:t>
            </w:r>
            <w:proofErr w:type="spellEnd"/>
            <w:r w:rsidRPr="006C6442">
              <w:rPr>
                <w:rFonts w:ascii="Times New Roman" w:hAnsi="Times New Roman" w:cs="Times New Roman"/>
                <w:sz w:val="24"/>
                <w:szCs w:val="24"/>
              </w:rPr>
              <w:t xml:space="preserve"> handicap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 xml:space="preserve">Simulated </w:t>
            </w:r>
          </w:p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weapon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Followed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4/1/2010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alley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Simulated weapon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Followed victim. Demanded money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4/15/2010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Hands/feet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Demanded money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4/19/2010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alley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Customer(s)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handgun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Followed victim. Hit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5/4/2010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Tuesdays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alley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Simulated weapon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Followed victim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  <w:tr w:rsidR="00794605" w:rsidRPr="006C6442" w:rsidTr="00794605">
        <w:tc>
          <w:tcPr>
            <w:tcW w:w="6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90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5/5/2010</w:t>
            </w:r>
          </w:p>
        </w:tc>
        <w:tc>
          <w:tcPr>
            <w:tcW w:w="133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 xml:space="preserve">Wednesday </w:t>
            </w:r>
          </w:p>
        </w:tc>
        <w:tc>
          <w:tcPr>
            <w:tcW w:w="69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6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2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street</w:t>
            </w:r>
          </w:p>
        </w:tc>
        <w:tc>
          <w:tcPr>
            <w:tcW w:w="140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pedestrian</w:t>
            </w:r>
          </w:p>
        </w:tc>
        <w:tc>
          <w:tcPr>
            <w:tcW w:w="1256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handgun</w:t>
            </w:r>
          </w:p>
        </w:tc>
        <w:tc>
          <w:tcPr>
            <w:tcW w:w="1969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Asked for change/directions. Demanded money</w:t>
            </w:r>
          </w:p>
        </w:tc>
        <w:tc>
          <w:tcPr>
            <w:tcW w:w="1243" w:type="dxa"/>
          </w:tcPr>
          <w:p w:rsidR="00794605" w:rsidRPr="006C6442" w:rsidRDefault="00794605" w:rsidP="0079460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foot</w:t>
            </w:r>
          </w:p>
        </w:tc>
      </w:tr>
    </w:tbl>
    <w:p w:rsidR="005D712F" w:rsidRPr="006C6442" w:rsidRDefault="005D712F" w:rsidP="006C64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1032"/>
        <w:gridCol w:w="848"/>
        <w:gridCol w:w="1233"/>
        <w:gridCol w:w="977"/>
        <w:gridCol w:w="711"/>
        <w:gridCol w:w="1315"/>
        <w:gridCol w:w="683"/>
        <w:gridCol w:w="729"/>
        <w:gridCol w:w="693"/>
        <w:gridCol w:w="619"/>
      </w:tblGrid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case</w:t>
            </w:r>
          </w:p>
        </w:tc>
        <w:tc>
          <w:tcPr>
            <w:tcW w:w="99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Property taken</w:t>
            </w:r>
          </w:p>
        </w:tc>
        <w:tc>
          <w:tcPr>
            <w:tcW w:w="99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Property value</w:t>
            </w:r>
            <w:r w:rsidR="009653D2"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($)</w:t>
            </w:r>
          </w:p>
        </w:tc>
        <w:tc>
          <w:tcPr>
            <w:tcW w:w="80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Race</w:t>
            </w:r>
            <w:r w:rsidR="009653D2"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/sex</w:t>
            </w: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Hair </w:t>
            </w: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Speech </w:t>
            </w: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Build</w:t>
            </w: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Facial hair</w:t>
            </w: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Weight range</w:t>
            </w: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Height range</w:t>
            </w: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b/>
                <w:sz w:val="24"/>
                <w:szCs w:val="24"/>
              </w:rPr>
              <w:t>Age range</w:t>
            </w: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Hispanic/male</w:t>
            </w:r>
          </w:p>
        </w:tc>
        <w:tc>
          <w:tcPr>
            <w:tcW w:w="779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short</w:t>
            </w:r>
          </w:p>
        </w:tc>
        <w:tc>
          <w:tcPr>
            <w:tcW w:w="902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accent</w:t>
            </w:r>
          </w:p>
        </w:tc>
        <w:tc>
          <w:tcPr>
            <w:tcW w:w="81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Muscular/stocky</w:t>
            </w:r>
          </w:p>
        </w:tc>
        <w:tc>
          <w:tcPr>
            <w:tcW w:w="840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 xml:space="preserve">Goatee </w:t>
            </w:r>
          </w:p>
        </w:tc>
        <w:tc>
          <w:tcPr>
            <w:tcW w:w="904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160-175</w:t>
            </w:r>
          </w:p>
        </w:tc>
        <w:tc>
          <w:tcPr>
            <w:tcW w:w="87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509-600</w:t>
            </w:r>
          </w:p>
        </w:tc>
        <w:tc>
          <w:tcPr>
            <w:tcW w:w="642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16-20</w:t>
            </w:r>
          </w:p>
        </w:tc>
      </w:tr>
      <w:tr w:rsidR="00170650" w:rsidRPr="006C6442" w:rsidTr="00675BEE">
        <w:tc>
          <w:tcPr>
            <w:tcW w:w="789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Cash/notes</w:t>
            </w:r>
          </w:p>
        </w:tc>
        <w:tc>
          <w:tcPr>
            <w:tcW w:w="998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05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Unknown/male</w:t>
            </w:r>
          </w:p>
        </w:tc>
        <w:tc>
          <w:tcPr>
            <w:tcW w:w="779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170650" w:rsidRPr="006C6442" w:rsidRDefault="00170650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jewelry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Unknown/ 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Unknown/male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Unknown/male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Hispanic/male</w:t>
            </w:r>
          </w:p>
        </w:tc>
        <w:tc>
          <w:tcPr>
            <w:tcW w:w="779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902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accent</w:t>
            </w: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goatee</w:t>
            </w: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Cash/notes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Unknown 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Cash/notes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Hispanic/ 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Muscular/stocky</w:t>
            </w: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E70999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Hispanic/male</w:t>
            </w:r>
          </w:p>
        </w:tc>
        <w:tc>
          <w:tcPr>
            <w:tcW w:w="779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Black/short</w:t>
            </w:r>
          </w:p>
        </w:tc>
        <w:tc>
          <w:tcPr>
            <w:tcW w:w="902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accent</w:t>
            </w:r>
          </w:p>
        </w:tc>
        <w:tc>
          <w:tcPr>
            <w:tcW w:w="81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Muscular/stocky</w:t>
            </w:r>
          </w:p>
        </w:tc>
        <w:tc>
          <w:tcPr>
            <w:tcW w:w="840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goatee</w:t>
            </w:r>
          </w:p>
        </w:tc>
        <w:tc>
          <w:tcPr>
            <w:tcW w:w="904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170-185</w:t>
            </w:r>
          </w:p>
        </w:tc>
        <w:tc>
          <w:tcPr>
            <w:tcW w:w="87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511-601</w:t>
            </w:r>
          </w:p>
        </w:tc>
        <w:tc>
          <w:tcPr>
            <w:tcW w:w="642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16-18</w:t>
            </w:r>
          </w:p>
        </w:tc>
      </w:tr>
      <w:tr w:rsidR="009653D2" w:rsidRPr="006C6442" w:rsidTr="00675BEE">
        <w:tc>
          <w:tcPr>
            <w:tcW w:w="789" w:type="dxa"/>
          </w:tcPr>
          <w:p w:rsidR="00675BEE" w:rsidRPr="006C6442" w:rsidRDefault="00E70999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Purse/wallet</w:t>
            </w:r>
          </w:p>
        </w:tc>
        <w:tc>
          <w:tcPr>
            <w:tcW w:w="998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05" w:type="dxa"/>
          </w:tcPr>
          <w:p w:rsidR="00675BEE" w:rsidRPr="006C6442" w:rsidRDefault="009653D2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442">
              <w:rPr>
                <w:rFonts w:ascii="Times New Roman" w:hAnsi="Times New Roman" w:cs="Times New Roman"/>
                <w:sz w:val="24"/>
                <w:szCs w:val="24"/>
              </w:rPr>
              <w:t>Unknown/male</w:t>
            </w:r>
          </w:p>
        </w:tc>
        <w:tc>
          <w:tcPr>
            <w:tcW w:w="779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675BEE" w:rsidRPr="006C6442" w:rsidRDefault="00675BEE" w:rsidP="006C644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5BEE" w:rsidRPr="006C6442" w:rsidRDefault="008875EF" w:rsidP="006C64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6442">
        <w:rPr>
          <w:rFonts w:ascii="Times New Roman" w:hAnsi="Times New Roman" w:cs="Times New Roman"/>
          <w:sz w:val="24"/>
          <w:szCs w:val="24"/>
        </w:rPr>
        <w:t xml:space="preserve"> From the information provided, the crime pattern is hot prey. This is because the crimes involve victims who exhibit similar characteristics or behaviors. </w:t>
      </w:r>
    </w:p>
    <w:p w:rsidR="00B116B4" w:rsidRDefault="00B116B4" w:rsidP="006C64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6442">
        <w:rPr>
          <w:rFonts w:ascii="Times New Roman" w:hAnsi="Times New Roman" w:cs="Times New Roman"/>
          <w:sz w:val="24"/>
          <w:szCs w:val="24"/>
        </w:rPr>
        <w:t xml:space="preserve">The pattern can also be considered as a hot spot because crimes are committed by one or more individuals at locations within close proximity to each. </w:t>
      </w:r>
    </w:p>
    <w:p w:rsidR="009E5B4E" w:rsidRDefault="009E5B4E" w:rsidP="006C64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4 is excluded because of the means of escape used by the suspect. The age range of the suspect does not match that of the principal case. Case 5 also involved the use of a car as a means of escape and the build of the suspect was fat/heavy with a bald head. Case 6 is committed by a white male whose age range is higher than that of principal case. Cases 8, 10, 11, 12, &amp; 14 have a car as the method of departure, different hair styles, and age ranges. </w:t>
      </w:r>
      <w:r w:rsidR="00463456">
        <w:rPr>
          <w:rFonts w:ascii="Times New Roman" w:hAnsi="Times New Roman" w:cs="Times New Roman"/>
          <w:sz w:val="24"/>
          <w:szCs w:val="24"/>
        </w:rPr>
        <w:t xml:space="preserve">The suspect in case 17 has a higher age range compared to that of the principal case. In cases 19, 20, and 21, the suspect used different actions against the victim and different weight and height ranges. </w:t>
      </w:r>
    </w:p>
    <w:p w:rsidR="00170650" w:rsidRPr="006C6442" w:rsidRDefault="00170650" w:rsidP="006C64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0650" w:rsidRPr="006C6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2F"/>
    <w:rsid w:val="00170650"/>
    <w:rsid w:val="00413D96"/>
    <w:rsid w:val="00463456"/>
    <w:rsid w:val="005D712F"/>
    <w:rsid w:val="00675BEE"/>
    <w:rsid w:val="006C6442"/>
    <w:rsid w:val="0071594B"/>
    <w:rsid w:val="00744189"/>
    <w:rsid w:val="00794605"/>
    <w:rsid w:val="008875EF"/>
    <w:rsid w:val="009653D2"/>
    <w:rsid w:val="009E5B4E"/>
    <w:rsid w:val="00B116B4"/>
    <w:rsid w:val="00E70999"/>
    <w:rsid w:val="00EB5A5A"/>
    <w:rsid w:val="00F11508"/>
    <w:rsid w:val="00F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B3AD8-96CF-45FB-B05F-1E0131AC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2018-11-01T13:06:00Z</dcterms:created>
  <dcterms:modified xsi:type="dcterms:W3CDTF">2018-11-01T13:06:00Z</dcterms:modified>
</cp:coreProperties>
</file>